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CE" w:rsidRDefault="00086718" w:rsidP="00086718">
      <w:pPr>
        <w:spacing w:after="0"/>
        <w:jc w:val="center"/>
        <w:rPr>
          <w:rFonts w:ascii="Times New Roman" w:hAnsi="Times New Roman" w:cs="Times New Roman"/>
          <w:b/>
          <w:sz w:val="28"/>
          <w:szCs w:val="28"/>
        </w:rPr>
      </w:pPr>
      <w:proofErr w:type="gramStart"/>
      <w:r w:rsidRPr="00086718">
        <w:rPr>
          <w:rFonts w:ascii="Times New Roman" w:hAnsi="Times New Roman" w:cs="Times New Roman"/>
          <w:b/>
          <w:sz w:val="28"/>
          <w:szCs w:val="28"/>
        </w:rPr>
        <w:t>Звонят с номера банка и просят</w:t>
      </w:r>
      <w:proofErr w:type="gramEnd"/>
      <w:r w:rsidRPr="00086718">
        <w:rPr>
          <w:rFonts w:ascii="Times New Roman" w:hAnsi="Times New Roman" w:cs="Times New Roman"/>
          <w:b/>
          <w:sz w:val="28"/>
          <w:szCs w:val="28"/>
        </w:rPr>
        <w:t xml:space="preserve"> предоставить конфиденциальные данные. Что делать?</w:t>
      </w:r>
    </w:p>
    <w:p w:rsidR="00086718" w:rsidRDefault="00086718" w:rsidP="00D31DCE">
      <w:pPr>
        <w:spacing w:after="0"/>
        <w:rPr>
          <w:rFonts w:ascii="Times New Roman" w:hAnsi="Times New Roman" w:cs="Times New Roman"/>
          <w:sz w:val="28"/>
          <w:szCs w:val="28"/>
        </w:rPr>
      </w:pP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Аферисты могут позвонить не только от имени финансовой компании, но и прокуратуры, налоговой службы, Банк</w:t>
      </w:r>
      <w:r w:rsidR="00756693">
        <w:rPr>
          <w:rFonts w:ascii="Times New Roman" w:hAnsi="Times New Roman" w:cs="Times New Roman"/>
          <w:sz w:val="28"/>
          <w:szCs w:val="28"/>
        </w:rPr>
        <w:t xml:space="preserve">а России и других организаций. </w:t>
      </w: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 xml:space="preserve">Таким </w:t>
      </w:r>
      <w:proofErr w:type="gramStart"/>
      <w:r w:rsidRPr="00086718">
        <w:rPr>
          <w:rFonts w:ascii="Times New Roman" w:hAnsi="Times New Roman" w:cs="Times New Roman"/>
          <w:sz w:val="28"/>
          <w:szCs w:val="28"/>
        </w:rPr>
        <w:t>образом</w:t>
      </w:r>
      <w:proofErr w:type="gramEnd"/>
      <w:r w:rsidRPr="00086718">
        <w:rPr>
          <w:rFonts w:ascii="Times New Roman" w:hAnsi="Times New Roman" w:cs="Times New Roman"/>
          <w:sz w:val="28"/>
          <w:szCs w:val="28"/>
        </w:rPr>
        <w:t xml:space="preserve"> мошенники пытаются вывести человека из равновесия, застать врасплох. Но как только с вами начинают говорить про деньги, кладите трубку. Позвоните по официальному номеру своего банка и уточните, все ли в порядке с </w:t>
      </w:r>
      <w:proofErr w:type="gramStart"/>
      <w:r w:rsidRPr="00086718">
        <w:rPr>
          <w:rFonts w:ascii="Times New Roman" w:hAnsi="Times New Roman" w:cs="Times New Roman"/>
          <w:sz w:val="28"/>
          <w:szCs w:val="28"/>
        </w:rPr>
        <w:t>вашими</w:t>
      </w:r>
      <w:proofErr w:type="gramEnd"/>
      <w:r w:rsidRPr="00086718">
        <w:rPr>
          <w:rFonts w:ascii="Times New Roman" w:hAnsi="Times New Roman" w:cs="Times New Roman"/>
          <w:sz w:val="28"/>
          <w:szCs w:val="28"/>
        </w:rPr>
        <w:t xml:space="preserve"> счетом и картой.</w:t>
      </w: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 xml:space="preserve">Чаще всего обманщики звонят поздно вечером, ночью или ранним утром в выходные дни, когда человек </w:t>
      </w:r>
      <w:proofErr w:type="gramStart"/>
      <w:r w:rsidRPr="00086718">
        <w:rPr>
          <w:rFonts w:ascii="Times New Roman" w:hAnsi="Times New Roman" w:cs="Times New Roman"/>
          <w:sz w:val="28"/>
          <w:szCs w:val="28"/>
        </w:rPr>
        <w:t>спит и не может</w:t>
      </w:r>
      <w:proofErr w:type="gramEnd"/>
      <w:r w:rsidRPr="00086718">
        <w:rPr>
          <w:rFonts w:ascii="Times New Roman" w:hAnsi="Times New Roman" w:cs="Times New Roman"/>
          <w:sz w:val="28"/>
          <w:szCs w:val="28"/>
        </w:rPr>
        <w:t xml:space="preserve"> быстро сориентироваться. Преступник </w:t>
      </w:r>
      <w:proofErr w:type="gramStart"/>
      <w:r w:rsidRPr="00086718">
        <w:rPr>
          <w:rFonts w:ascii="Times New Roman" w:hAnsi="Times New Roman" w:cs="Times New Roman"/>
          <w:sz w:val="28"/>
          <w:szCs w:val="28"/>
        </w:rPr>
        <w:t>представляется сотрудником банка и сообщает</w:t>
      </w:r>
      <w:proofErr w:type="gramEnd"/>
      <w:r w:rsidRPr="00086718">
        <w:rPr>
          <w:rFonts w:ascii="Times New Roman" w:hAnsi="Times New Roman" w:cs="Times New Roman"/>
          <w:sz w:val="28"/>
          <w:szCs w:val="28"/>
        </w:rPr>
        <w:t xml:space="preserve"> о подозрительной операции, которая требует немедленных действий со стороны клиента. Мошенники хорошо знакомы с психологией: говорят быстро и уверенно, используют профессиональные термины, нередко фоном включают звуки, имитирующие работу </w:t>
      </w:r>
      <w:proofErr w:type="gramStart"/>
      <w:r w:rsidRPr="00086718">
        <w:rPr>
          <w:rFonts w:ascii="Times New Roman" w:hAnsi="Times New Roman" w:cs="Times New Roman"/>
          <w:sz w:val="28"/>
          <w:szCs w:val="28"/>
        </w:rPr>
        <w:t>оживленного</w:t>
      </w:r>
      <w:proofErr w:type="gramEnd"/>
      <w:r w:rsidRPr="00086718">
        <w:rPr>
          <w:rFonts w:ascii="Times New Roman" w:hAnsi="Times New Roman" w:cs="Times New Roman"/>
          <w:sz w:val="28"/>
          <w:szCs w:val="28"/>
        </w:rPr>
        <w:t xml:space="preserve"> </w:t>
      </w:r>
      <w:proofErr w:type="spellStart"/>
      <w:r w:rsidRPr="00086718">
        <w:rPr>
          <w:rFonts w:ascii="Times New Roman" w:hAnsi="Times New Roman" w:cs="Times New Roman"/>
          <w:sz w:val="28"/>
          <w:szCs w:val="28"/>
        </w:rPr>
        <w:t>колл</w:t>
      </w:r>
      <w:proofErr w:type="spellEnd"/>
      <w:r w:rsidRPr="00086718">
        <w:rPr>
          <w:rFonts w:ascii="Times New Roman" w:hAnsi="Times New Roman" w:cs="Times New Roman"/>
          <w:sz w:val="28"/>
          <w:szCs w:val="28"/>
        </w:rPr>
        <w:t>-центра. Все это помогает им втереться в доверие к клиенту банка и сделать так</w:t>
      </w:r>
      <w:r w:rsidR="00756693">
        <w:rPr>
          <w:rFonts w:ascii="Times New Roman" w:hAnsi="Times New Roman" w:cs="Times New Roman"/>
          <w:sz w:val="28"/>
          <w:szCs w:val="28"/>
        </w:rPr>
        <w:t>, что он потеряет бдительность.</w:t>
      </w: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 xml:space="preserve">При этом они </w:t>
      </w:r>
      <w:proofErr w:type="gramStart"/>
      <w:r w:rsidRPr="00086718">
        <w:rPr>
          <w:rFonts w:ascii="Times New Roman" w:hAnsi="Times New Roman" w:cs="Times New Roman"/>
          <w:sz w:val="28"/>
          <w:szCs w:val="28"/>
        </w:rPr>
        <w:t>торопят и запугивают</w:t>
      </w:r>
      <w:proofErr w:type="gramEnd"/>
      <w:r w:rsidRPr="00086718">
        <w:rPr>
          <w:rFonts w:ascii="Times New Roman" w:hAnsi="Times New Roman" w:cs="Times New Roman"/>
          <w:sz w:val="28"/>
          <w:szCs w:val="28"/>
        </w:rPr>
        <w:t xml:space="preserve"> клиента, давят на его эмоции и уверяют, чт</w:t>
      </w:r>
      <w:r w:rsidR="00756693">
        <w:rPr>
          <w:rFonts w:ascii="Times New Roman" w:hAnsi="Times New Roman" w:cs="Times New Roman"/>
          <w:sz w:val="28"/>
          <w:szCs w:val="28"/>
        </w:rPr>
        <w:t>о случится что-то непоправимое.</w:t>
      </w: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 xml:space="preserve">Например, обманщики говорят, что по карте проводится подозрительный платеж на крупную сумму </w:t>
      </w:r>
      <w:proofErr w:type="gramStart"/>
      <w:r w:rsidRPr="00086718">
        <w:rPr>
          <w:rFonts w:ascii="Times New Roman" w:hAnsi="Times New Roman" w:cs="Times New Roman"/>
          <w:sz w:val="28"/>
          <w:szCs w:val="28"/>
        </w:rPr>
        <w:t>и</w:t>
      </w:r>
      <w:proofErr w:type="gramEnd"/>
      <w:r w:rsidRPr="00086718">
        <w:rPr>
          <w:rFonts w:ascii="Times New Roman" w:hAnsi="Times New Roman" w:cs="Times New Roman"/>
          <w:sz w:val="28"/>
          <w:szCs w:val="28"/>
        </w:rPr>
        <w:t xml:space="preserve"> чтобы его остановить, нужно срочно сообщить данные карты, ПИН-код или одноразовый пароль из СМС-сообщения. Если человек колеблется или отказывается их назвать, ему угрожают, что деньги с его карты п</w:t>
      </w:r>
      <w:r w:rsidR="00756693">
        <w:rPr>
          <w:rFonts w:ascii="Times New Roman" w:hAnsi="Times New Roman" w:cs="Times New Roman"/>
          <w:sz w:val="28"/>
          <w:szCs w:val="28"/>
        </w:rPr>
        <w:t>рямо сейчас уйдут к мошенникам.</w:t>
      </w:r>
    </w:p>
    <w:p w:rsidR="00086718" w:rsidRPr="00086718" w:rsidRDefault="00086718" w:rsidP="00756693">
      <w:pPr>
        <w:spacing w:after="0"/>
        <w:ind w:firstLine="709"/>
        <w:jc w:val="both"/>
        <w:rPr>
          <w:rFonts w:ascii="Times New Roman" w:hAnsi="Times New Roman" w:cs="Times New Roman"/>
          <w:sz w:val="28"/>
          <w:szCs w:val="28"/>
        </w:rPr>
      </w:pPr>
      <w:r w:rsidRPr="00086718">
        <w:rPr>
          <w:rFonts w:ascii="Times New Roman" w:hAnsi="Times New Roman" w:cs="Times New Roman"/>
          <w:sz w:val="28"/>
          <w:szCs w:val="28"/>
        </w:rPr>
        <w:t xml:space="preserve">Если преступникам удается узнать нужную им информацию, они </w:t>
      </w:r>
      <w:proofErr w:type="gramStart"/>
      <w:r w:rsidRPr="00086718">
        <w:rPr>
          <w:rFonts w:ascii="Times New Roman" w:hAnsi="Times New Roman" w:cs="Times New Roman"/>
          <w:sz w:val="28"/>
          <w:szCs w:val="28"/>
        </w:rPr>
        <w:t>получают доступ к счету и снимают</w:t>
      </w:r>
      <w:proofErr w:type="gramEnd"/>
      <w:r w:rsidRPr="00086718">
        <w:rPr>
          <w:rFonts w:ascii="Times New Roman" w:hAnsi="Times New Roman" w:cs="Times New Roman"/>
          <w:sz w:val="28"/>
          <w:szCs w:val="28"/>
        </w:rPr>
        <w:t xml:space="preserve"> с него все д</w:t>
      </w:r>
      <w:r w:rsidR="00756693">
        <w:rPr>
          <w:rFonts w:ascii="Times New Roman" w:hAnsi="Times New Roman" w:cs="Times New Roman"/>
          <w:sz w:val="28"/>
          <w:szCs w:val="28"/>
        </w:rPr>
        <w:t>еньги.</w:t>
      </w:r>
    </w:p>
    <w:p w:rsidR="00086718" w:rsidRPr="00756693" w:rsidRDefault="00086718" w:rsidP="00756693">
      <w:pPr>
        <w:spacing w:after="0"/>
        <w:ind w:firstLine="709"/>
        <w:jc w:val="both"/>
        <w:rPr>
          <w:rFonts w:ascii="Times New Roman" w:hAnsi="Times New Roman" w:cs="Times New Roman"/>
          <w:b/>
          <w:sz w:val="28"/>
          <w:szCs w:val="28"/>
        </w:rPr>
      </w:pPr>
      <w:r w:rsidRPr="00756693">
        <w:rPr>
          <w:rFonts w:ascii="Times New Roman" w:hAnsi="Times New Roman" w:cs="Times New Roman"/>
          <w:b/>
          <w:sz w:val="28"/>
          <w:szCs w:val="28"/>
        </w:rPr>
        <w:t>Как защитить свои деньги от мошенников?</w:t>
      </w:r>
    </w:p>
    <w:p w:rsidR="00086718" w:rsidRPr="00756693"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t>Если клиент сам сообщит преступникам секретную информацию, которую нельзя разглашать, вернуть деньги через банк не получится. Поэтому стоит придерживаться основных правил безопасности, чтобы не поддаться на уловки м</w:t>
      </w:r>
      <w:r w:rsidR="00756693" w:rsidRPr="00756693">
        <w:rPr>
          <w:rFonts w:ascii="Times New Roman" w:hAnsi="Times New Roman" w:cs="Times New Roman"/>
          <w:sz w:val="28"/>
          <w:szCs w:val="28"/>
        </w:rPr>
        <w:t>ошенников и не потерять деньги:</w:t>
      </w:r>
    </w:p>
    <w:p w:rsidR="00086718" w:rsidRPr="00756693"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t>Всегда набирайте только официальный номер банка. Он указан на обратной стороне карты и на официальном сайте банка.</w:t>
      </w:r>
    </w:p>
    <w:p w:rsidR="00086718" w:rsidRPr="00756693"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t>Не перезванивайте и не отправляйте СМС на незнакомые номера, не спешите переходить по ссылкам из сообщений «от банка». В любой непонятной ситуации звоните в банк по официальному номеру и уточняйте информацию у оператора.</w:t>
      </w:r>
    </w:p>
    <w:p w:rsidR="00086718" w:rsidRPr="00756693"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lastRenderedPageBreak/>
        <w:t>Если вам звонят из банка, финансовой организации или госоргана, уточните ФИО и должность звонящего и скажите, что перезвоните ему сами. Положите трубку и перезвоните по официальному телефону организации или на горячую линию банка. Номер нужно набрать вручную.</w:t>
      </w:r>
    </w:p>
    <w:p w:rsidR="00086718" w:rsidRPr="00756693"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t xml:space="preserve">Не стоит </w:t>
      </w:r>
      <w:proofErr w:type="gramStart"/>
      <w:r w:rsidRPr="00756693">
        <w:rPr>
          <w:rFonts w:ascii="Times New Roman" w:hAnsi="Times New Roman" w:cs="Times New Roman"/>
          <w:sz w:val="28"/>
          <w:szCs w:val="28"/>
        </w:rPr>
        <w:t>паниковать и спешить</w:t>
      </w:r>
      <w:proofErr w:type="gramEnd"/>
      <w:r w:rsidRPr="00756693">
        <w:rPr>
          <w:rFonts w:ascii="Times New Roman" w:hAnsi="Times New Roman" w:cs="Times New Roman"/>
          <w:sz w:val="28"/>
          <w:szCs w:val="28"/>
        </w:rPr>
        <w:t>. Если банк выявит подозрительную транзакцию, он сразу приостановит ее на срок до двух суток. За это время вы можете либо подтвердить эту операцию банку, либо отменить ее. Это решение надо принять в течение 48 часов — этого времени достаточно, чтобы хорошо все обдумать и без спешки самостоятельно позвонить в банк. Если же вы ничего не сделаете, то через двое суток банк автоматически снимет блокировку и операция пройдет.</w:t>
      </w:r>
    </w:p>
    <w:p w:rsidR="00D31DCE" w:rsidRDefault="00086718" w:rsidP="00756693">
      <w:pPr>
        <w:pStyle w:val="a4"/>
        <w:numPr>
          <w:ilvl w:val="0"/>
          <w:numId w:val="1"/>
        </w:numPr>
        <w:tabs>
          <w:tab w:val="left" w:pos="851"/>
        </w:tabs>
        <w:spacing w:after="0"/>
        <w:ind w:left="0" w:firstLine="567"/>
        <w:jc w:val="both"/>
        <w:rPr>
          <w:rFonts w:ascii="Times New Roman" w:hAnsi="Times New Roman" w:cs="Times New Roman"/>
          <w:sz w:val="28"/>
          <w:szCs w:val="28"/>
        </w:rPr>
      </w:pPr>
      <w:r w:rsidRPr="00756693">
        <w:rPr>
          <w:rFonts w:ascii="Times New Roman" w:hAnsi="Times New Roman" w:cs="Times New Roman"/>
          <w:sz w:val="28"/>
          <w:szCs w:val="28"/>
        </w:rPr>
        <w:t>Ни под каким предлогом никому не сообщайте личные данные, реквизиты карты и секретную информацию: CVC/CVV-код на обратной стороне карты, коды из СМС и ПИН-коды. Называть кодовое слово можно, только если вы сами звоните на горячую линию банка.</w:t>
      </w:r>
    </w:p>
    <w:p w:rsidR="00756693" w:rsidRPr="00756693" w:rsidRDefault="00756693" w:rsidP="00756693">
      <w:pPr>
        <w:pStyle w:val="a4"/>
        <w:tabs>
          <w:tab w:val="left" w:pos="851"/>
        </w:tabs>
        <w:spacing w:after="0"/>
        <w:ind w:left="567"/>
        <w:jc w:val="both"/>
        <w:rPr>
          <w:rFonts w:ascii="Times New Roman" w:hAnsi="Times New Roman" w:cs="Times New Roman"/>
          <w:i/>
          <w:sz w:val="28"/>
          <w:szCs w:val="28"/>
        </w:rPr>
      </w:pPr>
      <w:r w:rsidRPr="00756693">
        <w:rPr>
          <w:rFonts w:ascii="Times New Roman" w:hAnsi="Times New Roman" w:cs="Times New Roman"/>
          <w:i/>
          <w:sz w:val="28"/>
          <w:szCs w:val="28"/>
        </w:rPr>
        <w:t>Информация с информационно-просве</w:t>
      </w:r>
      <w:r>
        <w:rPr>
          <w:rFonts w:ascii="Times New Roman" w:hAnsi="Times New Roman" w:cs="Times New Roman"/>
          <w:i/>
          <w:sz w:val="28"/>
          <w:szCs w:val="28"/>
        </w:rPr>
        <w:t xml:space="preserve">тительского ресурса </w:t>
      </w:r>
    </w:p>
    <w:p w:rsidR="00756693" w:rsidRDefault="00756693" w:rsidP="00756693">
      <w:pPr>
        <w:spacing w:after="0"/>
        <w:jc w:val="right"/>
        <w:rPr>
          <w:rFonts w:ascii="Times New Roman" w:hAnsi="Times New Roman" w:cs="Times New Roman"/>
          <w:sz w:val="28"/>
          <w:szCs w:val="28"/>
        </w:rPr>
      </w:pPr>
      <w:hyperlink r:id="rId6" w:history="1">
        <w:r w:rsidRPr="00B74C61">
          <w:rPr>
            <w:rStyle w:val="a3"/>
            <w:rFonts w:ascii="Times New Roman" w:hAnsi="Times New Roman" w:cs="Times New Roman"/>
            <w:i/>
            <w:sz w:val="28"/>
            <w:szCs w:val="28"/>
          </w:rPr>
          <w:t>https://fincult.info/article/zvonyat-s-nomera-banka-i-prosyat-predostavit-konfidentsialnye-dannye-chto-delat/</w:t>
        </w:r>
      </w:hyperlink>
      <w:r>
        <w:rPr>
          <w:rFonts w:ascii="Times New Roman" w:hAnsi="Times New Roman" w:cs="Times New Roman"/>
          <w:i/>
          <w:sz w:val="28"/>
          <w:szCs w:val="28"/>
        </w:rPr>
        <w:t xml:space="preserve"> </w:t>
      </w:r>
    </w:p>
    <w:p w:rsidR="00D31DCE" w:rsidRDefault="00D31DCE" w:rsidP="00D31DCE">
      <w:pPr>
        <w:spacing w:after="0"/>
        <w:ind w:firstLine="709"/>
        <w:jc w:val="right"/>
        <w:rPr>
          <w:rFonts w:ascii="Times New Roman" w:hAnsi="Times New Roman" w:cs="Times New Roman"/>
          <w:i/>
          <w:sz w:val="28"/>
          <w:szCs w:val="28"/>
        </w:rPr>
      </w:pPr>
    </w:p>
    <w:p w:rsidR="00D31DCE" w:rsidRPr="00D31DCE" w:rsidRDefault="00D31DCE" w:rsidP="00D31DCE">
      <w:pPr>
        <w:spacing w:after="0"/>
        <w:ind w:firstLine="709"/>
        <w:jc w:val="right"/>
        <w:rPr>
          <w:rFonts w:ascii="Times New Roman" w:hAnsi="Times New Roman" w:cs="Times New Roman"/>
          <w:i/>
          <w:sz w:val="28"/>
          <w:szCs w:val="28"/>
        </w:rPr>
      </w:pPr>
      <w:bookmarkStart w:id="0" w:name="_GoBack"/>
      <w:bookmarkEnd w:id="0"/>
      <w:r w:rsidRPr="00D31DCE">
        <w:rPr>
          <w:rFonts w:ascii="Times New Roman" w:hAnsi="Times New Roman" w:cs="Times New Roman"/>
          <w:i/>
          <w:sz w:val="28"/>
          <w:szCs w:val="28"/>
        </w:rPr>
        <w:t>Казанский территориальный орган</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Госалкогольинспекции</w:t>
      </w:r>
      <w:proofErr w:type="spellEnd"/>
      <w:r>
        <w:rPr>
          <w:rFonts w:ascii="Times New Roman" w:hAnsi="Times New Roman" w:cs="Times New Roman"/>
          <w:i/>
          <w:sz w:val="28"/>
          <w:szCs w:val="28"/>
        </w:rPr>
        <w:t xml:space="preserve"> РТ</w:t>
      </w:r>
    </w:p>
    <w:sectPr w:rsidR="00D31DCE" w:rsidRPr="00D31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C7A72"/>
    <w:multiLevelType w:val="hybridMultilevel"/>
    <w:tmpl w:val="591E2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CE"/>
    <w:rsid w:val="00084AB5"/>
    <w:rsid w:val="00086718"/>
    <w:rsid w:val="00230837"/>
    <w:rsid w:val="00756693"/>
    <w:rsid w:val="00D31DCE"/>
    <w:rsid w:val="00DF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1DCE"/>
    <w:rPr>
      <w:color w:val="0000FF" w:themeColor="hyperlink"/>
      <w:u w:val="single"/>
    </w:rPr>
  </w:style>
  <w:style w:type="paragraph" w:styleId="a4">
    <w:name w:val="List Paragraph"/>
    <w:basedOn w:val="a"/>
    <w:uiPriority w:val="34"/>
    <w:qFormat/>
    <w:rsid w:val="00756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1DCE"/>
    <w:rPr>
      <w:color w:val="0000FF" w:themeColor="hyperlink"/>
      <w:u w:val="single"/>
    </w:rPr>
  </w:style>
  <w:style w:type="paragraph" w:styleId="a4">
    <w:name w:val="List Paragraph"/>
    <w:basedOn w:val="a"/>
    <w:uiPriority w:val="34"/>
    <w:qFormat/>
    <w:rsid w:val="0075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ult.info/article/zvonyat-s-nomera-banka-i-prosyat-predostavit-konfidentsialnye-dannye-chto-del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 Автор Автор</dc:creator>
  <cp:lastModifiedBy>Автор Автор Автор</cp:lastModifiedBy>
  <cp:revision>3</cp:revision>
  <dcterms:created xsi:type="dcterms:W3CDTF">2021-11-01T06:43:00Z</dcterms:created>
  <dcterms:modified xsi:type="dcterms:W3CDTF">2021-11-01T06:50:00Z</dcterms:modified>
</cp:coreProperties>
</file>