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3B" w:rsidRPr="00F061CE" w:rsidRDefault="00CC1A3B" w:rsidP="00CC1A3B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 xml:space="preserve">Читинское сельское поселение Пестречинского муниципального района </w:t>
      </w:r>
    </w:p>
    <w:p w:rsidR="00CC1A3B" w:rsidRPr="00F061CE" w:rsidRDefault="00CC1A3B" w:rsidP="00CC1A3B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CC1A3B" w:rsidRPr="00F061CE" w:rsidRDefault="00CC1A3B" w:rsidP="00CC1A3B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1A3B" w:rsidRPr="00F061CE" w:rsidRDefault="00CC1A3B" w:rsidP="00CC1A3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61CE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CC1A3B" w:rsidRPr="00F061CE" w:rsidRDefault="00CC1A3B" w:rsidP="00CC1A3B">
      <w:pPr>
        <w:spacing w:after="0" w:line="240" w:lineRule="auto"/>
        <w:ind w:hanging="1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>о результатах схода граждан в населенном пункте Чита Читинского</w:t>
      </w:r>
      <w:r w:rsidRPr="00F061C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F061CE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CC1A3B" w:rsidRPr="00F061CE" w:rsidRDefault="00CC1A3B" w:rsidP="00CC1A3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1A3B" w:rsidRPr="00F061CE" w:rsidRDefault="0032384B" w:rsidP="0032384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26 октября</w:t>
      </w:r>
      <w:r w:rsidR="0079031C" w:rsidRPr="00F061CE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CC1A3B" w:rsidRPr="00F061CE">
        <w:rPr>
          <w:rFonts w:ascii="Times New Roman" w:hAnsi="Times New Roman"/>
          <w:color w:val="000000"/>
          <w:sz w:val="28"/>
          <w:szCs w:val="28"/>
        </w:rPr>
        <w:t xml:space="preserve"> года                                                </w:t>
      </w:r>
      <w:r w:rsidR="0079031C" w:rsidRPr="00F061CE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79031C" w:rsidRPr="00F061CE">
        <w:rPr>
          <w:rFonts w:ascii="Times New Roman" w:hAnsi="Times New Roman"/>
          <w:color w:val="000000"/>
          <w:sz w:val="28"/>
          <w:szCs w:val="28"/>
        </w:rPr>
        <w:t>№ 2</w:t>
      </w:r>
    </w:p>
    <w:p w:rsidR="00CC1A3B" w:rsidRPr="00F061CE" w:rsidRDefault="00CC1A3B" w:rsidP="00CC1A3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1A3B" w:rsidRPr="00F061CE" w:rsidRDefault="00CC1A3B" w:rsidP="00CC1A3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 xml:space="preserve">Согласно итоговому протоколу схода граждан 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>населенного пункта</w:t>
      </w:r>
      <w:r w:rsidRPr="00F061CE">
        <w:rPr>
          <w:rFonts w:ascii="Times New Roman" w:hAnsi="Times New Roman"/>
          <w:color w:val="000000"/>
          <w:sz w:val="28"/>
          <w:szCs w:val="28"/>
        </w:rPr>
        <w:t xml:space="preserve"> Чита Читинского</w:t>
      </w:r>
      <w:r w:rsidRPr="00F061C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F061CE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  <w:r w:rsidR="0079031C" w:rsidRPr="00F061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32384B">
        <w:rPr>
          <w:rFonts w:ascii="Times New Roman" w:hAnsi="Times New Roman"/>
          <w:color w:val="000000"/>
          <w:sz w:val="28"/>
          <w:szCs w:val="28"/>
          <w:lang w:eastAsia="ru-RU"/>
        </w:rPr>
        <w:t>26 октября</w:t>
      </w:r>
      <w:r w:rsidRPr="00F061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32384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F061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CC1A3B" w:rsidRPr="00F061CE" w:rsidRDefault="00CC1A3B" w:rsidP="00CC1A3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участвовать в работе схода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 xml:space="preserve"> граждан – </w:t>
      </w:r>
      <w:r w:rsidR="0032384B">
        <w:rPr>
          <w:rFonts w:ascii="Times New Roman" w:hAnsi="Times New Roman"/>
          <w:color w:val="000000"/>
          <w:sz w:val="28"/>
          <w:szCs w:val="28"/>
        </w:rPr>
        <w:t>323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 xml:space="preserve"> (т</w:t>
      </w:r>
      <w:r w:rsidRPr="00F061CE">
        <w:rPr>
          <w:rFonts w:ascii="Times New Roman" w:hAnsi="Times New Roman"/>
          <w:color w:val="000000"/>
          <w:sz w:val="28"/>
          <w:szCs w:val="28"/>
        </w:rPr>
        <w:t xml:space="preserve">риста </w:t>
      </w:r>
      <w:r w:rsidR="0032384B">
        <w:rPr>
          <w:rFonts w:ascii="Times New Roman" w:hAnsi="Times New Roman"/>
          <w:color w:val="000000"/>
          <w:sz w:val="28"/>
          <w:szCs w:val="28"/>
        </w:rPr>
        <w:t>двадцать три</w:t>
      </w:r>
      <w:r w:rsidR="0002177C">
        <w:rPr>
          <w:rFonts w:ascii="Times New Roman" w:hAnsi="Times New Roman"/>
          <w:color w:val="000000"/>
          <w:sz w:val="28"/>
          <w:szCs w:val="28"/>
        </w:rPr>
        <w:t>);</w:t>
      </w:r>
    </w:p>
    <w:p w:rsidR="00CC1A3B" w:rsidRPr="00F061CE" w:rsidRDefault="00CC1A3B" w:rsidP="00CC1A3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>- общее количество граждан, принявших участие в работе схода гражд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 xml:space="preserve">ан –  </w:t>
      </w:r>
      <w:r w:rsidR="0019276F">
        <w:rPr>
          <w:rFonts w:ascii="Times New Roman" w:hAnsi="Times New Roman"/>
          <w:color w:val="000000"/>
          <w:sz w:val="28"/>
          <w:szCs w:val="28"/>
        </w:rPr>
        <w:t>173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02849">
        <w:rPr>
          <w:rFonts w:ascii="Times New Roman" w:hAnsi="Times New Roman"/>
          <w:color w:val="000000"/>
          <w:sz w:val="28"/>
          <w:szCs w:val="28"/>
        </w:rPr>
        <w:t>с</w:t>
      </w:r>
      <w:r w:rsidR="0019276F">
        <w:rPr>
          <w:rFonts w:ascii="Times New Roman" w:hAnsi="Times New Roman"/>
          <w:color w:val="000000"/>
          <w:sz w:val="28"/>
          <w:szCs w:val="28"/>
        </w:rPr>
        <w:t>то семьдесят три</w:t>
      </w:r>
      <w:r w:rsidR="0002177C">
        <w:rPr>
          <w:rFonts w:ascii="Times New Roman" w:hAnsi="Times New Roman"/>
          <w:color w:val="000000"/>
          <w:sz w:val="28"/>
          <w:szCs w:val="28"/>
        </w:rPr>
        <w:t>);</w:t>
      </w:r>
    </w:p>
    <w:p w:rsidR="00CC1A3B" w:rsidRPr="00F061CE" w:rsidRDefault="00CC1A3B" w:rsidP="00CC1A3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>- общее число голосов, поданных «</w:t>
      </w:r>
      <w:r w:rsidRPr="00F061CE">
        <w:rPr>
          <w:rFonts w:ascii="Times New Roman" w:hAnsi="Times New Roman"/>
          <w:b/>
          <w:color w:val="000000"/>
          <w:sz w:val="28"/>
          <w:szCs w:val="28"/>
        </w:rPr>
        <w:t>ЗА»</w:t>
      </w:r>
      <w:r w:rsidRPr="00F061CE">
        <w:rPr>
          <w:rFonts w:ascii="Times New Roman" w:hAnsi="Times New Roman"/>
          <w:color w:val="000000"/>
          <w:sz w:val="28"/>
          <w:szCs w:val="28"/>
        </w:rPr>
        <w:t xml:space="preserve"> вопрос, внесенный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 xml:space="preserve"> на сход граждан –  </w:t>
      </w:r>
      <w:r w:rsidR="0019276F">
        <w:rPr>
          <w:rFonts w:ascii="Times New Roman" w:hAnsi="Times New Roman"/>
          <w:color w:val="000000"/>
          <w:sz w:val="28"/>
          <w:szCs w:val="28"/>
        </w:rPr>
        <w:t>168</w:t>
      </w:r>
      <w:r w:rsidR="000E1A7E" w:rsidRPr="00F061C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02849">
        <w:rPr>
          <w:rFonts w:ascii="Times New Roman" w:hAnsi="Times New Roman"/>
          <w:color w:val="000000"/>
          <w:sz w:val="28"/>
          <w:szCs w:val="28"/>
        </w:rPr>
        <w:t>сто шестьдесят восемь</w:t>
      </w:r>
      <w:r w:rsidR="0002177C">
        <w:rPr>
          <w:rFonts w:ascii="Times New Roman" w:hAnsi="Times New Roman"/>
          <w:color w:val="000000"/>
          <w:sz w:val="28"/>
          <w:szCs w:val="28"/>
        </w:rPr>
        <w:t>);</w:t>
      </w:r>
    </w:p>
    <w:p w:rsidR="00CC1A3B" w:rsidRPr="00F061CE" w:rsidRDefault="00CC1A3B" w:rsidP="00CC1A3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>- общее число голосов, поданных «</w:t>
      </w:r>
      <w:r w:rsidRPr="00F061CE">
        <w:rPr>
          <w:rFonts w:ascii="Times New Roman" w:hAnsi="Times New Roman"/>
          <w:b/>
          <w:color w:val="000000"/>
          <w:sz w:val="28"/>
          <w:szCs w:val="28"/>
        </w:rPr>
        <w:t xml:space="preserve">ПРОТИВ» </w:t>
      </w:r>
      <w:r w:rsidRPr="00F061CE">
        <w:rPr>
          <w:rFonts w:ascii="Times New Roman" w:hAnsi="Times New Roman"/>
          <w:color w:val="000000"/>
          <w:sz w:val="28"/>
          <w:szCs w:val="28"/>
        </w:rPr>
        <w:t xml:space="preserve">вопроса, внесенного 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 xml:space="preserve">на сход граждан –  </w:t>
      </w:r>
      <w:r w:rsidR="0019276F">
        <w:rPr>
          <w:rFonts w:ascii="Times New Roman" w:hAnsi="Times New Roman"/>
          <w:color w:val="000000"/>
          <w:sz w:val="28"/>
          <w:szCs w:val="28"/>
          <w:lang w:val="tt-RU"/>
        </w:rPr>
        <w:t>5</w:t>
      </w:r>
      <w:r w:rsidR="000E1A7E" w:rsidRPr="00F061C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02849">
        <w:rPr>
          <w:rFonts w:ascii="Times New Roman" w:hAnsi="Times New Roman"/>
          <w:color w:val="000000"/>
          <w:sz w:val="28"/>
          <w:szCs w:val="28"/>
          <w:lang w:val="tt-RU"/>
        </w:rPr>
        <w:t>п</w:t>
      </w:r>
      <w:r w:rsidR="0019276F">
        <w:rPr>
          <w:rFonts w:ascii="Times New Roman" w:hAnsi="Times New Roman"/>
          <w:color w:val="000000"/>
          <w:sz w:val="28"/>
          <w:szCs w:val="28"/>
          <w:lang w:val="tt-RU"/>
        </w:rPr>
        <w:t>ять</w:t>
      </w:r>
      <w:r w:rsidRPr="00F061CE">
        <w:rPr>
          <w:rFonts w:ascii="Times New Roman" w:hAnsi="Times New Roman"/>
          <w:color w:val="000000"/>
          <w:sz w:val="28"/>
          <w:szCs w:val="28"/>
        </w:rPr>
        <w:t>).</w:t>
      </w:r>
    </w:p>
    <w:p w:rsidR="00CC1A3B" w:rsidRPr="00F061CE" w:rsidRDefault="002D2D70" w:rsidP="00CC1A3B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выше</w:t>
      </w:r>
      <w:r w:rsidR="00CC1A3B" w:rsidRPr="00F061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изложенного </w:t>
      </w:r>
      <w:r w:rsidR="00CC1A3B" w:rsidRPr="00F061CE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32384B" w:rsidRPr="004872EA" w:rsidRDefault="00CC1A3B" w:rsidP="003238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 xml:space="preserve">1. 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F061CE">
        <w:rPr>
          <w:rFonts w:ascii="Times New Roman" w:hAnsi="Times New Roman"/>
          <w:b/>
          <w:color w:val="000000"/>
          <w:sz w:val="28"/>
          <w:szCs w:val="28"/>
        </w:rPr>
        <w:t xml:space="preserve">решение схода граждан </w:t>
      </w:r>
      <w:r w:rsidRPr="00F061CE">
        <w:rPr>
          <w:rFonts w:ascii="Times New Roman" w:hAnsi="Times New Roman"/>
          <w:color w:val="000000"/>
          <w:sz w:val="28"/>
          <w:szCs w:val="28"/>
        </w:rPr>
        <w:t>по вопросу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>:</w:t>
      </w:r>
      <w:r w:rsidRPr="00F061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61CE">
        <w:rPr>
          <w:rFonts w:ascii="Times New Roman" w:hAnsi="Times New Roman"/>
          <w:sz w:val="28"/>
          <w:szCs w:val="28"/>
          <w:lang w:eastAsia="ru-RU"/>
        </w:rPr>
        <w:t>«</w:t>
      </w:r>
      <w:r w:rsidR="0032384B" w:rsidRPr="004872EA">
        <w:rPr>
          <w:rFonts w:ascii="Times New Roman" w:hAnsi="Times New Roman"/>
          <w:sz w:val="28"/>
          <w:szCs w:val="28"/>
          <w:lang w:eastAsia="ru-RU"/>
        </w:rPr>
        <w:t>Согласны ли Вы на введение самообложения в 202</w:t>
      </w:r>
      <w:r w:rsidR="0032384B">
        <w:rPr>
          <w:rFonts w:ascii="Times New Roman" w:hAnsi="Times New Roman"/>
          <w:sz w:val="28"/>
          <w:szCs w:val="28"/>
          <w:lang w:eastAsia="ru-RU"/>
        </w:rPr>
        <w:t>3</w:t>
      </w:r>
      <w:r w:rsidR="0032384B" w:rsidRPr="004872EA">
        <w:rPr>
          <w:rFonts w:ascii="Times New Roman" w:hAnsi="Times New Roman"/>
          <w:sz w:val="28"/>
          <w:szCs w:val="28"/>
          <w:lang w:eastAsia="ru-RU"/>
        </w:rPr>
        <w:t xml:space="preserve"> году в сумме </w:t>
      </w:r>
      <w:r w:rsidR="001D191D">
        <w:rPr>
          <w:rFonts w:ascii="Times New Roman" w:hAnsi="Times New Roman"/>
          <w:sz w:val="28"/>
          <w:szCs w:val="28"/>
          <w:lang w:eastAsia="ru-RU"/>
        </w:rPr>
        <w:t>8</w:t>
      </w:r>
      <w:r w:rsidR="0032384B">
        <w:rPr>
          <w:rFonts w:ascii="Times New Roman" w:hAnsi="Times New Roman"/>
          <w:sz w:val="28"/>
          <w:szCs w:val="28"/>
          <w:lang w:eastAsia="ru-RU"/>
        </w:rPr>
        <w:t>00</w:t>
      </w:r>
      <w:r w:rsidR="0032384B" w:rsidRPr="004872EA">
        <w:rPr>
          <w:rFonts w:ascii="Times New Roman" w:hAnsi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Чита </w:t>
      </w:r>
      <w:r w:rsidR="0032384B" w:rsidRPr="00B103D8">
        <w:rPr>
          <w:rFonts w:ascii="Times New Roman" w:hAnsi="Times New Roman"/>
          <w:sz w:val="28"/>
          <w:szCs w:val="28"/>
          <w:lang w:eastAsia="ru-RU"/>
        </w:rPr>
        <w:t>с освобождением от уплаты разовых</w:t>
      </w:r>
      <w:r w:rsidR="0032384B">
        <w:rPr>
          <w:rFonts w:ascii="Times New Roman" w:hAnsi="Times New Roman"/>
          <w:sz w:val="28"/>
          <w:szCs w:val="28"/>
          <w:lang w:eastAsia="ru-RU"/>
        </w:rPr>
        <w:t xml:space="preserve"> платежей (самообложения) </w:t>
      </w:r>
      <w:r w:rsidR="0032384B" w:rsidRPr="00B103D8">
        <w:rPr>
          <w:rFonts w:ascii="Times New Roman" w:hAnsi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32384B" w:rsidRPr="004872EA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 </w:t>
      </w:r>
    </w:p>
    <w:p w:rsidR="002D2D70" w:rsidRPr="00F061CE" w:rsidRDefault="0032384B" w:rsidP="003238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72EA">
        <w:rPr>
          <w:rFonts w:ascii="Times New Roman" w:hAnsi="Times New Roman"/>
          <w:sz w:val="28"/>
          <w:szCs w:val="28"/>
        </w:rPr>
        <w:t>- благоустройство мес</w:t>
      </w:r>
      <w:bookmarkStart w:id="0" w:name="_GoBack"/>
      <w:bookmarkEnd w:id="0"/>
      <w:r w:rsidRPr="004872EA">
        <w:rPr>
          <w:rFonts w:ascii="Times New Roman" w:hAnsi="Times New Roman"/>
          <w:sz w:val="28"/>
          <w:szCs w:val="28"/>
        </w:rPr>
        <w:t>т общего пользования</w:t>
      </w:r>
      <w:r w:rsidR="00CC1A3B" w:rsidRPr="00F061CE">
        <w:rPr>
          <w:rFonts w:ascii="Times New Roman" w:hAnsi="Times New Roman"/>
          <w:sz w:val="28"/>
          <w:szCs w:val="28"/>
        </w:rPr>
        <w:t xml:space="preserve">» </w:t>
      </w:r>
    </w:p>
    <w:p w:rsidR="00CC1A3B" w:rsidRPr="00F061CE" w:rsidRDefault="00CC1A3B" w:rsidP="002D2D7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61CE">
        <w:rPr>
          <w:rFonts w:ascii="Times New Roman" w:hAnsi="Times New Roman"/>
          <w:b/>
          <w:sz w:val="28"/>
          <w:szCs w:val="28"/>
        </w:rPr>
        <w:t>с</w:t>
      </w:r>
      <w:r w:rsidRPr="00F061CE">
        <w:rPr>
          <w:rFonts w:ascii="Times New Roman" w:hAnsi="Times New Roman"/>
          <w:b/>
          <w:color w:val="000000"/>
          <w:sz w:val="28"/>
          <w:szCs w:val="28"/>
        </w:rPr>
        <w:t>читать принятым.</w:t>
      </w:r>
    </w:p>
    <w:p w:rsidR="00CC1A3B" w:rsidRPr="00F061CE" w:rsidRDefault="00CC1A3B" w:rsidP="00CC1A3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61C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F061CE">
        <w:rPr>
          <w:rFonts w:ascii="Times New Roman" w:hAnsi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4" w:history="1">
        <w:r w:rsidRPr="00F061CE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F061CE">
          <w:rPr>
            <w:rFonts w:ascii="Times New Roman" w:hAnsi="Times New Roman"/>
            <w:sz w:val="28"/>
            <w:szCs w:val="28"/>
          </w:rPr>
          <w:t>.</w:t>
        </w:r>
        <w:r w:rsidRPr="00F061CE">
          <w:rPr>
            <w:rFonts w:ascii="Times New Roman" w:hAnsi="Times New Roman"/>
            <w:sz w:val="28"/>
            <w:szCs w:val="28"/>
            <w:lang w:val="en-US"/>
          </w:rPr>
          <w:t>pravo</w:t>
        </w:r>
        <w:r w:rsidRPr="00F061CE">
          <w:rPr>
            <w:rFonts w:ascii="Times New Roman" w:hAnsi="Times New Roman"/>
            <w:sz w:val="28"/>
            <w:szCs w:val="28"/>
          </w:rPr>
          <w:t>.</w:t>
        </w:r>
        <w:r w:rsidRPr="00F061CE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Pr="00F061CE">
          <w:rPr>
            <w:rFonts w:ascii="Times New Roman" w:hAnsi="Times New Roman"/>
            <w:sz w:val="28"/>
            <w:szCs w:val="28"/>
          </w:rPr>
          <w:t>.</w:t>
        </w:r>
        <w:r w:rsidRPr="00F061CE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061CE">
        <w:rPr>
          <w:rFonts w:ascii="Times New Roman" w:hAnsi="Times New Roman"/>
          <w:sz w:val="28"/>
          <w:szCs w:val="28"/>
        </w:rPr>
        <w:t>), на официальном сайте Пестречинского муниципального района (</w:t>
      </w:r>
      <w:hyperlink r:id="rId5" w:history="1">
        <w:r w:rsidRPr="00F061CE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F061CE">
          <w:rPr>
            <w:rFonts w:ascii="Times New Roman" w:hAnsi="Times New Roman"/>
            <w:sz w:val="28"/>
            <w:szCs w:val="28"/>
          </w:rPr>
          <w:t>.</w:t>
        </w:r>
        <w:r w:rsidRPr="00F061CE">
          <w:rPr>
            <w:rFonts w:ascii="Times New Roman" w:hAnsi="Times New Roman"/>
            <w:sz w:val="28"/>
            <w:szCs w:val="28"/>
            <w:lang w:val="en-US"/>
          </w:rPr>
          <w:t>pestreci</w:t>
        </w:r>
        <w:r w:rsidRPr="00F061CE">
          <w:rPr>
            <w:rFonts w:ascii="Times New Roman" w:hAnsi="Times New Roman"/>
            <w:sz w:val="28"/>
            <w:szCs w:val="28"/>
          </w:rPr>
          <w:t>.</w:t>
        </w:r>
        <w:r w:rsidRPr="00F061CE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Pr="00F061CE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F061CE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061CE">
        <w:rPr>
          <w:rFonts w:ascii="Times New Roman" w:hAnsi="Times New Roman"/>
          <w:sz w:val="28"/>
          <w:szCs w:val="28"/>
        </w:rPr>
        <w:t xml:space="preserve">) и </w:t>
      </w:r>
      <w:r w:rsidRPr="00F061CE">
        <w:rPr>
          <w:rFonts w:ascii="Times New Roman" w:hAnsi="Times New Roman"/>
          <w:sz w:val="28"/>
          <w:szCs w:val="28"/>
          <w:lang w:eastAsia="ru-RU"/>
        </w:rPr>
        <w:t>на информационных стендах Читинского</w:t>
      </w:r>
      <w:r w:rsidR="00682356" w:rsidRPr="00F061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61CE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F061CE">
        <w:rPr>
          <w:rFonts w:ascii="Times New Roman" w:hAnsi="Times New Roman"/>
          <w:sz w:val="28"/>
          <w:szCs w:val="28"/>
        </w:rPr>
        <w:t>.</w:t>
      </w:r>
    </w:p>
    <w:p w:rsidR="00CC1A3B" w:rsidRPr="00F061CE" w:rsidRDefault="00CC1A3B" w:rsidP="00CC1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2D70" w:rsidRPr="00F061CE" w:rsidRDefault="002D2D70" w:rsidP="00CC1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1A3B" w:rsidRPr="00F061CE" w:rsidRDefault="00CC1A3B" w:rsidP="00CC1A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CE">
        <w:rPr>
          <w:rFonts w:ascii="Times New Roman" w:hAnsi="Times New Roman"/>
          <w:sz w:val="28"/>
          <w:szCs w:val="28"/>
        </w:rPr>
        <w:t xml:space="preserve">Глава Читинского </w:t>
      </w:r>
    </w:p>
    <w:p w:rsidR="00CC1A3B" w:rsidRPr="00F061CE" w:rsidRDefault="00CC1A3B" w:rsidP="00CC1A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CE">
        <w:rPr>
          <w:rFonts w:ascii="Times New Roman" w:hAnsi="Times New Roman"/>
          <w:sz w:val="28"/>
          <w:szCs w:val="28"/>
        </w:rPr>
        <w:t>сельского поселения</w:t>
      </w:r>
      <w:r w:rsidRPr="00F061CE">
        <w:rPr>
          <w:rFonts w:ascii="Times New Roman" w:hAnsi="Times New Roman"/>
          <w:sz w:val="28"/>
          <w:szCs w:val="28"/>
        </w:rPr>
        <w:tab/>
      </w:r>
      <w:r w:rsidRPr="00F061CE"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r w:rsidR="002D2D70" w:rsidRPr="00F061CE">
        <w:rPr>
          <w:rFonts w:ascii="Times New Roman" w:hAnsi="Times New Roman"/>
          <w:sz w:val="28"/>
          <w:szCs w:val="28"/>
        </w:rPr>
        <w:t xml:space="preserve">        </w:t>
      </w:r>
      <w:r w:rsidRPr="00F061CE">
        <w:rPr>
          <w:rFonts w:ascii="Times New Roman" w:hAnsi="Times New Roman"/>
          <w:sz w:val="28"/>
          <w:szCs w:val="28"/>
        </w:rPr>
        <w:t xml:space="preserve">С.А. </w:t>
      </w:r>
      <w:proofErr w:type="spellStart"/>
      <w:r w:rsidRPr="00F061CE">
        <w:rPr>
          <w:rFonts w:ascii="Times New Roman" w:hAnsi="Times New Roman"/>
          <w:sz w:val="28"/>
          <w:szCs w:val="28"/>
        </w:rPr>
        <w:t>Файзрахманов</w:t>
      </w:r>
      <w:proofErr w:type="spellEnd"/>
    </w:p>
    <w:p w:rsidR="00450113" w:rsidRPr="00F061CE" w:rsidRDefault="00450113">
      <w:pPr>
        <w:rPr>
          <w:rFonts w:ascii="Times New Roman" w:hAnsi="Times New Roman"/>
          <w:sz w:val="28"/>
          <w:szCs w:val="28"/>
        </w:rPr>
      </w:pPr>
    </w:p>
    <w:sectPr w:rsidR="00450113" w:rsidRPr="00F061CE" w:rsidSect="002D2D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3B"/>
    <w:rsid w:val="000209EE"/>
    <w:rsid w:val="0002177C"/>
    <w:rsid w:val="0006631E"/>
    <w:rsid w:val="000E1A7E"/>
    <w:rsid w:val="000F349D"/>
    <w:rsid w:val="0019276F"/>
    <w:rsid w:val="001D191D"/>
    <w:rsid w:val="0023499A"/>
    <w:rsid w:val="00297B38"/>
    <w:rsid w:val="002A7507"/>
    <w:rsid w:val="002C0E98"/>
    <w:rsid w:val="002D0645"/>
    <w:rsid w:val="002D2D70"/>
    <w:rsid w:val="0032384B"/>
    <w:rsid w:val="003265FB"/>
    <w:rsid w:val="00402849"/>
    <w:rsid w:val="00442F2C"/>
    <w:rsid w:val="00450113"/>
    <w:rsid w:val="00457FD7"/>
    <w:rsid w:val="004C0AC2"/>
    <w:rsid w:val="00502257"/>
    <w:rsid w:val="0051142C"/>
    <w:rsid w:val="005A2488"/>
    <w:rsid w:val="005A4C4F"/>
    <w:rsid w:val="006075BC"/>
    <w:rsid w:val="00664737"/>
    <w:rsid w:val="00682356"/>
    <w:rsid w:val="006B6D60"/>
    <w:rsid w:val="0079031C"/>
    <w:rsid w:val="007A2E7F"/>
    <w:rsid w:val="00850E68"/>
    <w:rsid w:val="00A01FAC"/>
    <w:rsid w:val="00A32881"/>
    <w:rsid w:val="00A531E5"/>
    <w:rsid w:val="00A95AA0"/>
    <w:rsid w:val="00B121C1"/>
    <w:rsid w:val="00B31424"/>
    <w:rsid w:val="00BA6A9B"/>
    <w:rsid w:val="00CC1A3B"/>
    <w:rsid w:val="00CE4015"/>
    <w:rsid w:val="00D0112F"/>
    <w:rsid w:val="00D266C4"/>
    <w:rsid w:val="00D819A9"/>
    <w:rsid w:val="00DD1E99"/>
    <w:rsid w:val="00E7291F"/>
    <w:rsid w:val="00EA0B9C"/>
    <w:rsid w:val="00EA2733"/>
    <w:rsid w:val="00ED62CF"/>
    <w:rsid w:val="00EF4EC5"/>
    <w:rsid w:val="00F061CE"/>
    <w:rsid w:val="00F06A26"/>
    <w:rsid w:val="00FD3B66"/>
    <w:rsid w:val="00F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04138"/>
  <w15:docId w15:val="{72C33A6A-8F2D-4024-8AA5-D8F25D07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3B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Читинское сельское поселение Пестречинского муниципального района</vt:lpstr>
    </vt:vector>
  </TitlesOfParts>
  <Company>Организация</Company>
  <LinksUpToDate>false</LinksUpToDate>
  <CharactersWithSpaces>2240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Читинское сельское поселение Пестречинского муниципального района</dc:title>
  <dc:creator>111</dc:creator>
  <cp:lastModifiedBy>Венера Игнатьева</cp:lastModifiedBy>
  <cp:revision>4</cp:revision>
  <dcterms:created xsi:type="dcterms:W3CDTF">2022-10-26T10:22:00Z</dcterms:created>
  <dcterms:modified xsi:type="dcterms:W3CDTF">2022-10-26T11:46:00Z</dcterms:modified>
</cp:coreProperties>
</file>