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1A" w:rsidRDefault="00530F1A" w:rsidP="00530F1A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>Татарско-</w:t>
      </w:r>
      <w:proofErr w:type="spellStart"/>
      <w:r w:rsidR="00450B64">
        <w:rPr>
          <w:rFonts w:ascii="Times New Roman" w:eastAsia="Calibri" w:hAnsi="Times New Roman"/>
          <w:sz w:val="28"/>
          <w:szCs w:val="28"/>
          <w:lang w:eastAsia="en-US"/>
        </w:rPr>
        <w:t>Ходяшевского</w:t>
      </w:r>
      <w:proofErr w:type="spellEnd"/>
      <w:r w:rsidR="00450B6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 xml:space="preserve"> Татарско-Ходяшевского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530F1A">
        <w:rPr>
          <w:rFonts w:ascii="Times New Roman" w:eastAsia="Calibri" w:hAnsi="Times New Roman"/>
          <w:sz w:val="28"/>
          <w:szCs w:val="28"/>
          <w:lang w:eastAsia="en-US"/>
        </w:rPr>
        <w:t xml:space="preserve">__ _________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7272B2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530F1A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 xml:space="preserve">Татарско-Ходяшевского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>Татарско-</w:t>
      </w:r>
      <w:proofErr w:type="spellStart"/>
      <w:r w:rsidR="00450B64">
        <w:rPr>
          <w:rFonts w:ascii="Times New Roman" w:eastAsia="Calibri" w:hAnsi="Times New Roman"/>
          <w:sz w:val="28"/>
          <w:szCs w:val="28"/>
          <w:lang w:eastAsia="en-US"/>
        </w:rPr>
        <w:t>Ходяшевское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450B64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B76175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50B64" w:rsidRPr="00450B64" w:rsidRDefault="00450B64" w:rsidP="00450B64">
      <w:p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50B64">
        <w:rPr>
          <w:rFonts w:ascii="Times New Roman" w:eastAsia="Times New Roman" w:hAnsi="Times New Roman"/>
          <w:sz w:val="28"/>
          <w:szCs w:val="28"/>
        </w:rPr>
        <w:t>И.о</w:t>
      </w:r>
      <w:proofErr w:type="spellEnd"/>
      <w:r w:rsidRPr="00450B64">
        <w:rPr>
          <w:rFonts w:ascii="Times New Roman" w:eastAsia="Times New Roman" w:hAnsi="Times New Roman"/>
          <w:sz w:val="28"/>
          <w:szCs w:val="28"/>
        </w:rPr>
        <w:t xml:space="preserve">. руководителя исполнительного комитета </w:t>
      </w:r>
    </w:p>
    <w:p w:rsidR="00450B64" w:rsidRPr="00450B64" w:rsidRDefault="00450B64" w:rsidP="00450B6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450B64">
        <w:rPr>
          <w:rFonts w:ascii="Times New Roman" w:eastAsia="Times New Roman" w:hAnsi="Times New Roman"/>
          <w:sz w:val="28"/>
          <w:szCs w:val="28"/>
        </w:rPr>
        <w:t>Татарско-Ходяшевского сельского поселения</w:t>
      </w:r>
    </w:p>
    <w:p w:rsidR="00450B64" w:rsidRPr="00450B64" w:rsidRDefault="00450B64" w:rsidP="00450B64">
      <w:p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50B64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450B64">
        <w:rPr>
          <w:rFonts w:ascii="Times New Roman" w:eastAsia="Times New Roman" w:hAnsi="Times New Roman"/>
          <w:sz w:val="28"/>
          <w:szCs w:val="28"/>
        </w:rPr>
        <w:t xml:space="preserve">  муниципального района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450B64">
        <w:rPr>
          <w:rFonts w:ascii="Times New Roman" w:eastAsia="Times New Roman" w:hAnsi="Times New Roman"/>
          <w:sz w:val="28"/>
          <w:szCs w:val="28"/>
        </w:rPr>
        <w:t xml:space="preserve">    Р.Г. </w:t>
      </w:r>
      <w:proofErr w:type="spellStart"/>
      <w:r w:rsidRPr="00450B64">
        <w:rPr>
          <w:rFonts w:ascii="Times New Roman" w:eastAsia="Times New Roman" w:hAnsi="Times New Roman"/>
          <w:sz w:val="28"/>
          <w:szCs w:val="28"/>
        </w:rPr>
        <w:t>Бухараева</w:t>
      </w:r>
      <w:proofErr w:type="spellEnd"/>
    </w:p>
    <w:p w:rsidR="00450B64" w:rsidRPr="00450B64" w:rsidRDefault="00450B64" w:rsidP="00450B64">
      <w:pPr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497EB1">
      <w:pPr>
        <w:ind w:right="-1"/>
        <w:rPr>
          <w:rFonts w:ascii="Times New Roman" w:eastAsia="Times New Roman" w:hAnsi="Times New Roman"/>
          <w:sz w:val="28"/>
          <w:szCs w:val="28"/>
        </w:rPr>
      </w:pPr>
    </w:p>
    <w:p w:rsidR="00450B64" w:rsidRDefault="00450B64" w:rsidP="00497EB1">
      <w:pPr>
        <w:ind w:right="-1"/>
        <w:rPr>
          <w:rFonts w:ascii="Times New Roman" w:eastAsia="Times New Roman" w:hAnsi="Times New Roman"/>
          <w:sz w:val="28"/>
          <w:szCs w:val="28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r w:rsidR="00445F4A">
        <w:t xml:space="preserve">                          </w:t>
      </w:r>
      <w:r>
        <w:t xml:space="preserve">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450B64">
        <w:t>Татарско-Ходяшевского</w:t>
      </w:r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</w:t>
      </w:r>
      <w:r w:rsidR="00445F4A">
        <w:t xml:space="preserve"> </w:t>
      </w:r>
      <w:r>
        <w:t xml:space="preserve">   Пестречинского </w:t>
      </w:r>
      <w:r w:rsidR="00324D27">
        <w:t xml:space="preserve">муниципального района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</w:t>
      </w:r>
      <w:r w:rsidR="00445F4A">
        <w:t xml:space="preserve"> </w:t>
      </w:r>
      <w:r w:rsidR="00FA2233">
        <w:t xml:space="preserve"> </w:t>
      </w:r>
      <w:r w:rsidR="00445F4A">
        <w:t>о</w:t>
      </w:r>
      <w:r w:rsidR="00FA2233">
        <w:t>т</w:t>
      </w:r>
      <w:r w:rsidR="0078685A">
        <w:t xml:space="preserve"> </w:t>
      </w:r>
      <w:r w:rsidR="00530F1A">
        <w:t>__.__.</w:t>
      </w:r>
      <w:r w:rsidR="009E4A9F">
        <w:t xml:space="preserve"> </w:t>
      </w:r>
      <w:r w:rsidR="00530F1A">
        <w:t>2025 №__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r w:rsidR="00450B64">
        <w:rPr>
          <w:sz w:val="28"/>
          <w:szCs w:val="28"/>
        </w:rPr>
        <w:t xml:space="preserve">Татарско-Ходяшевского 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>ления Пестречинского</w:t>
      </w:r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79" w:rsidRDefault="00010A79" w:rsidP="00485885">
      <w:r>
        <w:separator/>
      </w:r>
    </w:p>
  </w:endnote>
  <w:endnote w:type="continuationSeparator" w:id="0">
    <w:p w:rsidR="00010A79" w:rsidRDefault="00010A7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79" w:rsidRDefault="00010A79" w:rsidP="00485885">
      <w:r>
        <w:separator/>
      </w:r>
    </w:p>
  </w:footnote>
  <w:footnote w:type="continuationSeparator" w:id="0">
    <w:p w:rsidR="00010A79" w:rsidRDefault="00010A7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A79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0F94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5F4A"/>
    <w:rsid w:val="00447533"/>
    <w:rsid w:val="004505F8"/>
    <w:rsid w:val="00450A88"/>
    <w:rsid w:val="00450B64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2E0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B6383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0F1A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272B2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685A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5CF0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4A9F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16E1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034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2F45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14E4-E487-4ABE-9650-BEBEE007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16</cp:revision>
  <cp:lastPrinted>2025-04-03T11:30:00Z</cp:lastPrinted>
  <dcterms:created xsi:type="dcterms:W3CDTF">2025-03-07T07:19:00Z</dcterms:created>
  <dcterms:modified xsi:type="dcterms:W3CDTF">2025-04-07T07:15:00Z</dcterms:modified>
</cp:coreProperties>
</file>