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Пятое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пятого созыва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81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810" w:firstLine="0"/>
        <w:rPr>
          <w:rFonts w:ascii="Times New Roman" w:hAnsi="Times New Roman" w:cs="Times New Roman"/>
          <w:sz w:val="28"/>
          <w:szCs w:val="28"/>
        </w:rPr>
      </w:pPr>
      <w:r/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42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публики Татарстан решил:</w:t>
      </w:r>
      <w:r>
        <w:rPr>
          <w:sz w:val="28"/>
          <w:szCs w:val="28"/>
        </w:rPr>
      </w:r>
    </w:p>
    <w:p>
      <w:pPr>
        <w:pStyle w:val="741"/>
        <w:jc w:val="both"/>
        <w:spacing w:before="0" w:beforeAutospacing="0" w:after="0" w:afterAutospacing="0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Положение о бюджетном процессе в мун</w:t>
      </w:r>
      <w:r>
        <w:rPr>
          <w:sz w:val="28"/>
          <w:szCs w:val="28"/>
        </w:rPr>
        <w:t xml:space="preserve">иципальном образовании «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нино-</w:t>
      </w:r>
      <w:r>
        <w:rPr>
          <w:sz w:val="28"/>
          <w:szCs w:val="28"/>
        </w:rPr>
        <w:t xml:space="preserve">Кокушкинское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</w:t>
      </w:r>
      <w:r>
        <w:rPr>
          <w:sz w:val="28"/>
          <w:szCs w:val="28"/>
        </w:rPr>
        <w:t xml:space="preserve">ое решением Совета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</w:t>
      </w:r>
      <w:r>
        <w:rPr>
          <w:sz w:val="28"/>
          <w:szCs w:val="28"/>
        </w:rPr>
        <w:t xml:space="preserve">на Республики Татарстан от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2022</w:t>
      </w:r>
      <w:r>
        <w:rPr>
          <w:sz w:val="28"/>
          <w:szCs w:val="28"/>
        </w:rPr>
        <w:t xml:space="preserve">года №</w:t>
      </w:r>
      <w:r>
        <w:rPr>
          <w:sz w:val="28"/>
          <w:szCs w:val="28"/>
        </w:rPr>
        <w:t xml:space="preserve">40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изменениями, утвержденными решениями Совета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  <w:lang w:eastAsia="en-US"/>
        </w:rPr>
        <w:t xml:space="preserve"> от 31 марта 2023 года № 64, от 30 октября 2023 года № 79, от13  декабря 2023 года №85,от 19 апреля </w:t>
      </w:r>
      <w:r>
        <w:rPr>
          <w:sz w:val="28"/>
          <w:szCs w:val="28"/>
          <w:lang w:eastAsia="en-US"/>
        </w:rPr>
        <w:t xml:space="preserve">2024 года №93</w:t>
      </w:r>
      <w:r>
        <w:rPr>
          <w:sz w:val="28"/>
          <w:szCs w:val="28"/>
          <w:lang w:eastAsia="en-US"/>
        </w:rPr>
        <w:t xml:space="preserve">, от 19.11.2024</w:t>
      </w:r>
      <w:r>
        <w:rPr>
          <w:sz w:val="28"/>
          <w:szCs w:val="28"/>
          <w:lang w:eastAsia="en-US"/>
        </w:rPr>
        <w:t xml:space="preserve"> №107</w:t>
      </w:r>
      <w:r>
        <w:rPr>
          <w:sz w:val="28"/>
          <w:szCs w:val="28"/>
          <w:lang w:eastAsia="en-US"/>
        </w:rPr>
        <w:t xml:space="preserve">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</w:p>
    <w:p>
      <w:pPr>
        <w:pStyle w:val="741"/>
        <w:numPr>
          <w:ilvl w:val="1"/>
          <w:numId w:val="3"/>
        </w:numPr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3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 исключением случая, если указа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ные средства относятся органами Федерального казначейства к невыясненным поступлениям и учитываются на соот</w:t>
      </w:r>
      <w:r>
        <w:rPr>
          <w:sz w:val="28"/>
          <w:szCs w:val="28"/>
        </w:rPr>
        <w:t xml:space="preserve">ветствующих казначейских счетах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4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>
        <w:rPr>
          <w:sz w:val="28"/>
          <w:szCs w:val="28"/>
        </w:rPr>
        <w:t xml:space="preserve">Пункт 5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законами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шениями Совета Поселения</w:t>
      </w:r>
      <w:r>
        <w:rPr>
          <w:sz w:val="28"/>
          <w:szCs w:val="28"/>
        </w:rPr>
        <w:t xml:space="preserve">;»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41"/>
        <w:numPr>
          <w:ilvl w:val="1"/>
          <w:numId w:val="2"/>
        </w:numPr>
        <w:jc w:val="both"/>
        <w:spacing w:before="0" w:beforeAutospacing="0" w:after="0" w:afterAutospacing="0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6 пункта 1 статьи 37.2. изложить в новой редакции:</w:t>
      </w:r>
      <w:r>
        <w:rPr>
          <w:sz w:val="28"/>
          <w:szCs w:val="28"/>
        </w:rPr>
      </w:r>
    </w:p>
    <w:p>
      <w:pPr>
        <w:pStyle w:val="741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r>
        <w:rPr>
          <w:sz w:val="28"/>
          <w:szCs w:val="28"/>
        </w:rPr>
        <w:t xml:space="preserve">с открытием и ведением лицевых счетов для учета операций со средствами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а также с проведением и санкционированием операций по расходам муниципальных бю</w:t>
      </w:r>
      <w:r>
        <w:rPr>
          <w:sz w:val="28"/>
          <w:szCs w:val="28"/>
        </w:rPr>
        <w:t xml:space="preserve">джетных и автоно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ных учреждений</w:t>
      </w:r>
      <w:r>
        <w:rPr>
          <w:sz w:val="28"/>
          <w:szCs w:val="28"/>
        </w:rPr>
        <w:t xml:space="preserve">, источником финансового обеспечения которых являются средства, полученные этими учреждениями из бюджета </w:t>
      </w:r>
      <w:r>
        <w:rPr>
          <w:sz w:val="28"/>
          <w:szCs w:val="28"/>
        </w:rPr>
        <w:t xml:space="preserve">Поселения</w:t>
      </w:r>
      <w:r>
        <w:rPr>
          <w:sz w:val="28"/>
          <w:szCs w:val="28"/>
        </w:rPr>
        <w:t xml:space="preserve">;»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4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Опубликовать (обнародовать) настоящее решение на официальном портале пр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вовой информации Республики Татарстан (www.pravo.tatar</w:t>
      </w:r>
      <w:r>
        <w:rPr>
          <w:sz w:val="28"/>
          <w:szCs w:val="28"/>
        </w:rPr>
        <w:t xml:space="preserve">stan.ru) и на официальном сайте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</w:t>
      </w:r>
      <w:hyperlink r:id="rId17" w:tooltip="http://www.pestreci.tatarstan.ru" w:history="1">
        <w:r>
          <w:rPr>
            <w:sz w:val="28"/>
            <w:szCs w:val="28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А.Р.Сайфутдинов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End w:id="0"/>
      <w:r/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ind w:left="0" w:right="0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3"/>
    <w:link w:val="72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9"/>
    <w:next w:val="7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2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9"/>
    <w:next w:val="7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2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9"/>
    <w:next w:val="7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3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23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9"/>
    <w:next w:val="7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3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3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9"/>
    <w:next w:val="7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9"/>
    <w:next w:val="7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9"/>
    <w:next w:val="7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23"/>
    <w:link w:val="34"/>
    <w:uiPriority w:val="10"/>
    <w:rPr>
      <w:sz w:val="48"/>
      <w:szCs w:val="48"/>
    </w:rPr>
  </w:style>
  <w:style w:type="paragraph" w:styleId="36">
    <w:name w:val="Subtitle"/>
    <w:basedOn w:val="719"/>
    <w:next w:val="7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3"/>
    <w:link w:val="36"/>
    <w:uiPriority w:val="11"/>
    <w:rPr>
      <w:sz w:val="24"/>
      <w:szCs w:val="24"/>
    </w:rPr>
  </w:style>
  <w:style w:type="paragraph" w:styleId="38">
    <w:name w:val="Quote"/>
    <w:basedOn w:val="719"/>
    <w:next w:val="7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9"/>
    <w:next w:val="7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3"/>
    <w:link w:val="733"/>
    <w:uiPriority w:val="99"/>
  </w:style>
  <w:style w:type="character" w:styleId="45">
    <w:name w:val="Footer Char"/>
    <w:basedOn w:val="723"/>
    <w:link w:val="736"/>
    <w:uiPriority w:val="99"/>
  </w:style>
  <w:style w:type="paragraph" w:styleId="46">
    <w:name w:val="Caption"/>
    <w:basedOn w:val="719"/>
    <w:next w:val="7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2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3"/>
    <w:uiPriority w:val="99"/>
    <w:unhideWhenUsed/>
    <w:rPr>
      <w:vertAlign w:val="superscript"/>
    </w:rPr>
  </w:style>
  <w:style w:type="paragraph" w:styleId="178">
    <w:name w:val="endnote text"/>
    <w:basedOn w:val="7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3"/>
    <w:uiPriority w:val="99"/>
    <w:semiHidden/>
    <w:unhideWhenUsed/>
    <w:rPr>
      <w:vertAlign w:val="superscript"/>
    </w:rPr>
  </w:style>
  <w:style w:type="paragraph" w:styleId="181">
    <w:name w:val="toc 1"/>
    <w:basedOn w:val="719"/>
    <w:next w:val="7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9"/>
    <w:next w:val="7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9"/>
    <w:next w:val="7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9"/>
    <w:next w:val="7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9"/>
    <w:next w:val="7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9"/>
    <w:next w:val="7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9"/>
    <w:next w:val="7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9"/>
    <w:next w:val="7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9"/>
    <w:next w:val="7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9"/>
    <w:next w:val="719"/>
    <w:uiPriority w:val="99"/>
    <w:unhideWhenUsed/>
    <w:pPr>
      <w:spacing w:after="0" w:afterAutospacing="0"/>
    </w:pPr>
  </w:style>
  <w:style w:type="paragraph" w:styleId="719" w:default="1">
    <w:name w:val="Normal"/>
    <w:qFormat/>
    <w:rPr>
      <w:rFonts w:ascii="Arial" w:hAnsi="Arial" w:cs="Arial"/>
      <w:sz w:val="22"/>
      <w:szCs w:val="22"/>
    </w:rPr>
  </w:style>
  <w:style w:type="paragraph" w:styleId="720">
    <w:name w:val="Heading 1"/>
    <w:basedOn w:val="719"/>
    <w:next w:val="719"/>
    <w:qFormat/>
    <w:pPr>
      <w:ind w:firstLine="708"/>
      <w:jc w:val="right"/>
      <w:keepNext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21">
    <w:name w:val="Heading 5"/>
    <w:basedOn w:val="719"/>
    <w:next w:val="719"/>
    <w:qFormat/>
    <w:pPr>
      <w:ind w:firstLine="0"/>
      <w:jc w:val="left"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22">
    <w:name w:val="Heading 7"/>
    <w:basedOn w:val="719"/>
    <w:next w:val="719"/>
    <w:qFormat/>
    <w:pPr>
      <w:ind w:firstLine="0"/>
      <w:jc w:val="left"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Цветовое выделение"/>
    <w:rPr>
      <w:b/>
      <w:bCs/>
      <w:color w:val="000080"/>
      <w:sz w:val="22"/>
      <w:szCs w:val="22"/>
    </w:rPr>
  </w:style>
  <w:style w:type="paragraph" w:styleId="727" w:customStyle="1">
    <w:name w:val="ConsNormal"/>
    <w:pPr>
      <w:ind w:right="19772" w:firstLine="720"/>
    </w:pPr>
    <w:rPr>
      <w:rFonts w:ascii="Arial" w:hAnsi="Arial" w:cs="Arial"/>
    </w:rPr>
  </w:style>
  <w:style w:type="table" w:styleId="728">
    <w:name w:val="Table Grid 7"/>
    <w:basedOn w:val="724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9" w:customStyle="1">
    <w:name w:val="Знак Знак1 Знак"/>
    <w:basedOn w:val="719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30">
    <w:name w:val="Table Grid"/>
    <w:basedOn w:val="72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31">
    <w:name w:val="Body Text 2"/>
    <w:basedOn w:val="719"/>
    <w:pPr>
      <w:ind w:firstLine="0"/>
    </w:pPr>
    <w:rPr>
      <w:rFonts w:ascii="Times New Roman" w:hAnsi="Times New Roman" w:cs="Times New Roman"/>
      <w:sz w:val="24"/>
      <w:szCs w:val="24"/>
    </w:rPr>
  </w:style>
  <w:style w:type="paragraph" w:styleId="732">
    <w:name w:val="Body Text"/>
    <w:basedOn w:val="719"/>
    <w:pPr>
      <w:spacing w:after="120"/>
    </w:pPr>
  </w:style>
  <w:style w:type="paragraph" w:styleId="733">
    <w:name w:val="Header"/>
    <w:basedOn w:val="719"/>
    <w:pPr>
      <w:ind w:firstLine="0"/>
      <w:jc w:val="left"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4" w:customStyle="1">
    <w:name w:val="Ñòèëü1"/>
    <w:basedOn w:val="719"/>
    <w:pPr>
      <w:ind w:firstLine="0"/>
      <w:jc w:val="left"/>
      <w:spacing w:line="288" w:lineRule="auto"/>
    </w:pPr>
    <w:rPr>
      <w:rFonts w:ascii="Times New Roman" w:hAnsi="Times New Roman" w:cs="Times New Roman"/>
      <w:sz w:val="28"/>
      <w:szCs w:val="20"/>
    </w:rPr>
  </w:style>
  <w:style w:type="paragraph" w:styleId="735" w:customStyle="1">
    <w:name w:val="ConsPlusNormal"/>
    <w:rPr>
      <w:sz w:val="22"/>
      <w:szCs w:val="22"/>
    </w:rPr>
  </w:style>
  <w:style w:type="paragraph" w:styleId="736">
    <w:name w:val="Footer"/>
    <w:basedOn w:val="719"/>
    <w:link w:val="737"/>
    <w:pPr>
      <w:tabs>
        <w:tab w:val="center" w:pos="4677" w:leader="none"/>
        <w:tab w:val="right" w:pos="9355" w:leader="none"/>
      </w:tabs>
    </w:pPr>
  </w:style>
  <w:style w:type="character" w:styleId="737" w:customStyle="1">
    <w:name w:val="Нижний колонтитул Знак"/>
    <w:link w:val="736"/>
    <w:rPr>
      <w:rFonts w:ascii="Arial" w:hAnsi="Arial" w:cs="Arial"/>
      <w:sz w:val="22"/>
      <w:szCs w:val="22"/>
    </w:rPr>
  </w:style>
  <w:style w:type="paragraph" w:styleId="738">
    <w:name w:val="Balloon Text"/>
    <w:basedOn w:val="719"/>
    <w:link w:val="739"/>
    <w:rPr>
      <w:rFonts w:ascii="Tahoma" w:hAnsi="Tahoma" w:cs="Tahoma"/>
      <w:sz w:val="16"/>
      <w:szCs w:val="16"/>
    </w:rPr>
  </w:style>
  <w:style w:type="character" w:styleId="739" w:customStyle="1">
    <w:name w:val="Текст выноски Знак"/>
    <w:link w:val="738"/>
    <w:rPr>
      <w:rFonts w:ascii="Tahoma" w:hAnsi="Tahoma" w:cs="Tahoma"/>
      <w:sz w:val="16"/>
      <w:szCs w:val="16"/>
    </w:rPr>
  </w:style>
  <w:style w:type="paragraph" w:styleId="740">
    <w:name w:val="List Paragraph"/>
    <w:basedOn w:val="719"/>
    <w:uiPriority w:val="34"/>
    <w:qFormat/>
    <w:pPr>
      <w:contextualSpacing/>
      <w:ind w:left="720"/>
    </w:pPr>
  </w:style>
  <w:style w:type="paragraph" w:styleId="741" w:customStyle="1">
    <w:name w:val="formattext"/>
    <w:basedOn w:val="719"/>
    <w:pPr>
      <w:ind w:firstLine="0"/>
      <w:jc w:val="left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742">
    <w:name w:val="Hyperlink"/>
    <w:basedOn w:val="723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2C2A1-34ED-462E-89DE-A0D58E4D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7</cp:revision>
  <dcterms:created xsi:type="dcterms:W3CDTF">2025-12-22T11:10:00Z</dcterms:created>
  <dcterms:modified xsi:type="dcterms:W3CDTF">2026-01-12T12:16:03Z</dcterms:modified>
</cp:coreProperties>
</file>